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7CFE" w14:textId="77777777" w:rsidR="00806A57" w:rsidRPr="00C85A50" w:rsidRDefault="001468BC" w:rsidP="005C659B">
      <w:pPr>
        <w:tabs>
          <w:tab w:val="left" w:pos="7513"/>
        </w:tabs>
        <w:spacing w:after="0" w:line="360" w:lineRule="auto"/>
        <w:rPr>
          <w:rFonts w:cs="Calibri"/>
          <w:spacing w:val="60"/>
        </w:rPr>
      </w:pPr>
      <w:r w:rsidRPr="00C85A50">
        <w:rPr>
          <w:rFonts w:cs="Calibri"/>
          <w:spacing w:val="60"/>
        </w:rPr>
        <w:t>Děkanovi</w:t>
      </w:r>
      <w:r w:rsidRPr="00C85A50">
        <w:rPr>
          <w:rFonts w:cs="Calibri"/>
          <w:spacing w:val="60"/>
        </w:rPr>
        <w:tab/>
      </w:r>
      <w:proofErr w:type="gramStart"/>
      <w:r w:rsidR="009D42A3">
        <w:rPr>
          <w:rFonts w:cs="Calibri"/>
          <w:spacing w:val="60"/>
        </w:rPr>
        <w:t>č.j..</w:t>
      </w:r>
      <w:proofErr w:type="gramEnd"/>
      <w:r w:rsidR="009D42A3">
        <w:rPr>
          <w:rFonts w:cs="Calibri"/>
          <w:spacing w:val="60"/>
        </w:rPr>
        <w:t>:</w:t>
      </w:r>
    </w:p>
    <w:p w14:paraId="6B96070B" w14:textId="77777777" w:rsidR="001468BC" w:rsidRPr="00C85A50" w:rsidRDefault="001468BC" w:rsidP="001468BC">
      <w:pPr>
        <w:spacing w:after="0" w:line="360" w:lineRule="auto"/>
        <w:rPr>
          <w:rFonts w:cs="Calibri"/>
        </w:rPr>
      </w:pPr>
      <w:r w:rsidRPr="00C85A50">
        <w:rPr>
          <w:rFonts w:cs="Calibri"/>
        </w:rPr>
        <w:t xml:space="preserve">Fakulty </w:t>
      </w:r>
      <w:r w:rsidR="001A345B">
        <w:rPr>
          <w:rFonts w:cs="Calibri"/>
        </w:rPr>
        <w:t>………………………………………………</w:t>
      </w:r>
    </w:p>
    <w:p w14:paraId="75992B0D" w14:textId="77777777" w:rsidR="001468BC" w:rsidRPr="00C85A50" w:rsidRDefault="001468BC" w:rsidP="001468BC">
      <w:pPr>
        <w:pStyle w:val="Nadpis1"/>
        <w:rPr>
          <w:rFonts w:ascii="Calibri" w:hAnsi="Calibri" w:cs="Calibri"/>
          <w:sz w:val="52"/>
          <w:szCs w:val="52"/>
        </w:rPr>
      </w:pPr>
      <w:r w:rsidRPr="00C85A50">
        <w:rPr>
          <w:rFonts w:ascii="Calibri" w:hAnsi="Calibri" w:cs="Calibri"/>
          <w:sz w:val="52"/>
          <w:szCs w:val="52"/>
        </w:rPr>
        <w:t>PŘIHLÁŠKA</w:t>
      </w:r>
    </w:p>
    <w:p w14:paraId="10158DE2" w14:textId="77777777" w:rsidR="001468BC" w:rsidRPr="00C85A50" w:rsidRDefault="001468BC" w:rsidP="001468BC">
      <w:pPr>
        <w:pStyle w:val="Nadpis2"/>
        <w:rPr>
          <w:rFonts w:ascii="Calibri" w:hAnsi="Calibri" w:cs="Calibri"/>
        </w:rPr>
      </w:pPr>
      <w:r w:rsidRPr="00C85A50">
        <w:rPr>
          <w:rFonts w:ascii="Calibri" w:hAnsi="Calibri" w:cs="Calibri"/>
        </w:rPr>
        <w:t>K</w:t>
      </w:r>
      <w:r w:rsidR="005F14DF" w:rsidRPr="00C85A50">
        <w:rPr>
          <w:rFonts w:ascii="Calibri" w:hAnsi="Calibri" w:cs="Calibri"/>
        </w:rPr>
        <w:t> ZÁKLADNÍ ČÁSTI</w:t>
      </w:r>
      <w:r w:rsidRPr="00C85A50">
        <w:rPr>
          <w:rFonts w:ascii="Calibri" w:hAnsi="Calibri" w:cs="Calibri"/>
        </w:rPr>
        <w:t xml:space="preserve"> STÁTNÍ DOKTORSKÉ ZKOUŠ</w:t>
      </w:r>
      <w:r w:rsidR="005F14DF" w:rsidRPr="00C85A50">
        <w:rPr>
          <w:rFonts w:ascii="Calibri" w:hAnsi="Calibri" w:cs="Calibri"/>
        </w:rPr>
        <w:t>KY</w:t>
      </w:r>
    </w:p>
    <w:p w14:paraId="25F0C9D4" w14:textId="77777777" w:rsidR="001468BC" w:rsidRPr="00C85A50" w:rsidRDefault="001468BC" w:rsidP="001468BC">
      <w:pPr>
        <w:rPr>
          <w:rFonts w:cs="Calibri"/>
          <w:lang w:eastAsia="zh-C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10"/>
        <w:gridCol w:w="3480"/>
        <w:gridCol w:w="1396"/>
        <w:gridCol w:w="1843"/>
      </w:tblGrid>
      <w:tr w:rsidR="000A4F9F" w:rsidRPr="00C85A50" w14:paraId="42A59308" w14:textId="77777777" w:rsidTr="00CE3C5B">
        <w:tc>
          <w:tcPr>
            <w:tcW w:w="3227" w:type="dxa"/>
          </w:tcPr>
          <w:p w14:paraId="217BA2BC" w14:textId="77777777" w:rsidR="000A4F9F" w:rsidRPr="00C85A50" w:rsidRDefault="000A4F9F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3990" w:type="dxa"/>
            <w:gridSpan w:val="2"/>
          </w:tcPr>
          <w:p w14:paraId="1F1EBC2C" w14:textId="77777777" w:rsidR="000A4F9F" w:rsidRPr="00C85A50" w:rsidRDefault="000A4F9F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nil"/>
            </w:tcBorders>
            <w:tcMar>
              <w:right w:w="28" w:type="dxa"/>
            </w:tcMar>
          </w:tcPr>
          <w:p w14:paraId="7925AE76" w14:textId="77777777" w:rsidR="000A4F9F" w:rsidRPr="00C85A50" w:rsidRDefault="000A4F9F" w:rsidP="00CE3C5B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>Rodné číslo:</w:t>
            </w:r>
          </w:p>
        </w:tc>
        <w:tc>
          <w:tcPr>
            <w:tcW w:w="1843" w:type="dxa"/>
            <w:tcBorders>
              <w:left w:val="nil"/>
            </w:tcBorders>
          </w:tcPr>
          <w:p w14:paraId="35A2D3D6" w14:textId="77777777" w:rsidR="000A4F9F" w:rsidRPr="00C85A50" w:rsidRDefault="000A4F9F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1468BC" w:rsidRPr="00C85A50" w14:paraId="5E8661BA" w14:textId="77777777" w:rsidTr="00CE3C5B">
        <w:tc>
          <w:tcPr>
            <w:tcW w:w="3227" w:type="dxa"/>
          </w:tcPr>
          <w:p w14:paraId="65066F06" w14:textId="77777777" w:rsidR="001468BC" w:rsidRPr="00C85A50" w:rsidRDefault="001468BC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Datum a místo narození: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42DE2035" w14:textId="77777777" w:rsidR="001468BC" w:rsidRPr="00C85A50" w:rsidRDefault="001468BC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7AFCE9B8" w14:textId="77777777" w:rsidTr="00CE3C5B">
        <w:tc>
          <w:tcPr>
            <w:tcW w:w="3227" w:type="dxa"/>
            <w:vMerge w:val="restart"/>
          </w:tcPr>
          <w:p w14:paraId="645FF98E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Trvalé bydliště:</w:t>
            </w:r>
          </w:p>
        </w:tc>
        <w:tc>
          <w:tcPr>
            <w:tcW w:w="7229" w:type="dxa"/>
            <w:gridSpan w:val="4"/>
            <w:tcBorders>
              <w:bottom w:val="nil"/>
            </w:tcBorders>
          </w:tcPr>
          <w:p w14:paraId="50F5A662" w14:textId="77777777" w:rsidR="00547C05" w:rsidRPr="00C85A50" w:rsidRDefault="00547C05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4852EA06" w14:textId="77777777" w:rsidTr="00CE3C5B">
        <w:tc>
          <w:tcPr>
            <w:tcW w:w="3227" w:type="dxa"/>
            <w:vMerge/>
          </w:tcPr>
          <w:p w14:paraId="539F3C2B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nil"/>
            </w:tcBorders>
          </w:tcPr>
          <w:p w14:paraId="1ED40F12" w14:textId="77777777" w:rsidR="00547C05" w:rsidRPr="00C85A50" w:rsidRDefault="00547C05" w:rsidP="00C85A50">
            <w:pPr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F14DF" w:rsidRPr="00C85A50" w14:paraId="744DB6B4" w14:textId="77777777" w:rsidTr="00CE3C5B">
        <w:tc>
          <w:tcPr>
            <w:tcW w:w="3227" w:type="dxa"/>
          </w:tcPr>
          <w:p w14:paraId="2FE8C2C5" w14:textId="77777777" w:rsidR="005F14DF" w:rsidRPr="00C85A50" w:rsidRDefault="005F14DF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Jméno školitele:</w:t>
            </w:r>
          </w:p>
        </w:tc>
        <w:tc>
          <w:tcPr>
            <w:tcW w:w="7229" w:type="dxa"/>
            <w:gridSpan w:val="4"/>
          </w:tcPr>
          <w:p w14:paraId="0F84CA33" w14:textId="77777777" w:rsidR="005F14DF" w:rsidRPr="00C85A50" w:rsidRDefault="005F14DF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1EBD9C71" w14:textId="77777777" w:rsidTr="00CE3C5B">
        <w:tc>
          <w:tcPr>
            <w:tcW w:w="3227" w:type="dxa"/>
          </w:tcPr>
          <w:p w14:paraId="64670FB9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Doktorský studijní program:</w:t>
            </w:r>
          </w:p>
        </w:tc>
        <w:tc>
          <w:tcPr>
            <w:tcW w:w="7229" w:type="dxa"/>
            <w:gridSpan w:val="4"/>
          </w:tcPr>
          <w:p w14:paraId="60D3219E" w14:textId="77777777" w:rsidR="00547C05" w:rsidRPr="00C85A50" w:rsidRDefault="00547C05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02C0AA4A" w14:textId="77777777" w:rsidTr="00CE3C5B">
        <w:tc>
          <w:tcPr>
            <w:tcW w:w="3227" w:type="dxa"/>
          </w:tcPr>
          <w:p w14:paraId="6B27600F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Studijní obor: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609D0473" w14:textId="77777777" w:rsidR="00547C05" w:rsidRPr="00C85A50" w:rsidRDefault="00547C05" w:rsidP="00C85A50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77047FDE" w14:textId="77777777" w:rsidTr="00CE3C5B">
        <w:tc>
          <w:tcPr>
            <w:tcW w:w="3227" w:type="dxa"/>
            <w:vMerge w:val="restart"/>
          </w:tcPr>
          <w:p w14:paraId="34518BAF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 xml:space="preserve">Tematické okruhy </w:t>
            </w:r>
            <w:r w:rsidR="000A4F9F" w:rsidRPr="00C85A50">
              <w:rPr>
                <w:rFonts w:cs="Calibri"/>
                <w:b/>
                <w:sz w:val="20"/>
                <w:szCs w:val="20"/>
              </w:rPr>
              <w:t>základní části státní doktorské</w:t>
            </w:r>
            <w:r w:rsidR="003A7234" w:rsidRPr="00C85A5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85A50">
              <w:rPr>
                <w:rFonts w:cs="Calibri"/>
                <w:b/>
                <w:sz w:val="20"/>
                <w:szCs w:val="20"/>
              </w:rPr>
              <w:t>zkoušky:</w:t>
            </w:r>
          </w:p>
        </w:tc>
        <w:tc>
          <w:tcPr>
            <w:tcW w:w="510" w:type="dxa"/>
            <w:tcBorders>
              <w:bottom w:val="nil"/>
              <w:right w:val="nil"/>
            </w:tcBorders>
          </w:tcPr>
          <w:p w14:paraId="37689843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6719" w:type="dxa"/>
            <w:gridSpan w:val="3"/>
            <w:tcBorders>
              <w:left w:val="nil"/>
              <w:bottom w:val="nil"/>
            </w:tcBorders>
          </w:tcPr>
          <w:p w14:paraId="42A60B18" w14:textId="77777777" w:rsidR="00547C05" w:rsidRPr="00C85A50" w:rsidRDefault="00547C05" w:rsidP="00CE3C5B">
            <w:pPr>
              <w:pBdr>
                <w:bottom w:val="dotted" w:sz="4" w:space="0" w:color="auto"/>
              </w:pBd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564CBDD1" w14:textId="77777777" w:rsidTr="00CE3C5B">
        <w:tc>
          <w:tcPr>
            <w:tcW w:w="3227" w:type="dxa"/>
            <w:vMerge/>
          </w:tcPr>
          <w:p w14:paraId="02AA53ED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5B624A57" w14:textId="77777777" w:rsidR="00547C05" w:rsidRPr="00C85A50" w:rsidRDefault="00547C05" w:rsidP="00CE3C5B">
            <w:pPr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nil"/>
            </w:tcBorders>
          </w:tcPr>
          <w:p w14:paraId="64CAE1FE" w14:textId="77777777" w:rsidR="00547C05" w:rsidRPr="00C85A50" w:rsidRDefault="00547C05" w:rsidP="00CE3C5B">
            <w:pPr>
              <w:pBdr>
                <w:bottom w:val="dotted" w:sz="4" w:space="0" w:color="auto"/>
              </w:pBdr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547C05" w:rsidRPr="00C85A50" w14:paraId="6EA45140" w14:textId="77777777" w:rsidTr="00CE3C5B">
        <w:tc>
          <w:tcPr>
            <w:tcW w:w="3227" w:type="dxa"/>
            <w:vMerge/>
          </w:tcPr>
          <w:p w14:paraId="591ACE05" w14:textId="77777777" w:rsidR="00547C05" w:rsidRPr="00C85A50" w:rsidRDefault="00547C05" w:rsidP="00CE3C5B">
            <w:pPr>
              <w:spacing w:before="120" w:after="120"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745E8083" w14:textId="77777777" w:rsidR="00547C05" w:rsidRPr="00C85A50" w:rsidRDefault="00547C05" w:rsidP="00CE3C5B">
            <w:pPr>
              <w:spacing w:after="120" w:line="360" w:lineRule="auto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</w:tcBorders>
          </w:tcPr>
          <w:p w14:paraId="6875149A" w14:textId="77777777" w:rsidR="00547C05" w:rsidRPr="00C85A50" w:rsidRDefault="00547C05" w:rsidP="00CE3C5B">
            <w:pPr>
              <w:pBdr>
                <w:bottom w:val="dotted" w:sz="4" w:space="0" w:color="auto"/>
              </w:pBdr>
              <w:spacing w:after="120" w:line="36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0CE0760" w14:textId="77777777" w:rsidR="00547C05" w:rsidRPr="00C85A50" w:rsidRDefault="00547C05">
      <w:pPr>
        <w:rPr>
          <w:rFonts w:cs="Calibri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570"/>
        <w:gridCol w:w="2783"/>
        <w:gridCol w:w="1914"/>
        <w:gridCol w:w="2906"/>
      </w:tblGrid>
      <w:tr w:rsidR="00547C05" w:rsidRPr="00C85A50" w14:paraId="4395F844" w14:textId="77777777" w:rsidTr="00CE3C5B">
        <w:tc>
          <w:tcPr>
            <w:tcW w:w="2570" w:type="dxa"/>
          </w:tcPr>
          <w:p w14:paraId="6AFDC2EB" w14:textId="77777777" w:rsidR="00547C05" w:rsidRPr="00C85A50" w:rsidRDefault="005F14DF" w:rsidP="00CE3C5B">
            <w:pPr>
              <w:spacing w:before="120" w:after="120" w:line="312" w:lineRule="auto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 xml:space="preserve">                     </w:t>
            </w:r>
            <w:r w:rsidR="00547C05" w:rsidRPr="00C85A50">
              <w:rPr>
                <w:rFonts w:cs="Calibri"/>
                <w:sz w:val="20"/>
                <w:szCs w:val="20"/>
              </w:rPr>
              <w:t>Datum:</w:t>
            </w:r>
          </w:p>
        </w:tc>
        <w:tc>
          <w:tcPr>
            <w:tcW w:w="2783" w:type="dxa"/>
          </w:tcPr>
          <w:p w14:paraId="242B916E" w14:textId="77777777" w:rsidR="00547C05" w:rsidRPr="00C85A50" w:rsidRDefault="00547C05" w:rsidP="00CE3C5B">
            <w:pPr>
              <w:pBdr>
                <w:bottom w:val="dotted" w:sz="4" w:space="0" w:color="auto"/>
              </w:pBdr>
              <w:spacing w:before="120" w:after="12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676FDB5" w14:textId="77777777" w:rsidR="00547C05" w:rsidRPr="00C85A50" w:rsidRDefault="00547C05" w:rsidP="00CE3C5B">
            <w:pPr>
              <w:spacing w:before="120" w:after="12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C85A50">
              <w:rPr>
                <w:rFonts w:cs="Calibri"/>
                <w:sz w:val="20"/>
                <w:szCs w:val="20"/>
              </w:rPr>
              <w:t>Podpis</w:t>
            </w:r>
            <w:r w:rsidR="001A664A" w:rsidRPr="00C85A50">
              <w:rPr>
                <w:rFonts w:cs="Calibri"/>
                <w:sz w:val="20"/>
                <w:szCs w:val="20"/>
              </w:rPr>
              <w:t xml:space="preserve"> žadatele</w:t>
            </w:r>
            <w:r w:rsidRPr="00C85A50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906" w:type="dxa"/>
          </w:tcPr>
          <w:p w14:paraId="0DEFCCF1" w14:textId="77777777" w:rsidR="00547C05" w:rsidRPr="00C85A50" w:rsidRDefault="00547C05" w:rsidP="00CE3C5B">
            <w:pPr>
              <w:pBdr>
                <w:bottom w:val="dotted" w:sz="4" w:space="0" w:color="auto"/>
              </w:pBdr>
              <w:spacing w:before="120" w:after="120" w:line="312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B6223D0" w14:textId="77777777" w:rsidR="001468BC" w:rsidRPr="00C85A50" w:rsidRDefault="001468BC" w:rsidP="001468BC">
      <w:pPr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547C05" w:rsidRPr="00C85A50" w14:paraId="4DB1F1D0" w14:textId="77777777" w:rsidTr="00CE3C5B">
        <w:trPr>
          <w:trHeight w:val="1594"/>
        </w:trPr>
        <w:tc>
          <w:tcPr>
            <w:tcW w:w="10204" w:type="dxa"/>
          </w:tcPr>
          <w:p w14:paraId="2F04DDF9" w14:textId="77777777" w:rsidR="00547C05" w:rsidRPr="00C85A50" w:rsidRDefault="000A4F9F" w:rsidP="00CE3C5B">
            <w:pPr>
              <w:spacing w:before="120"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Stanovisko školitele:</w:t>
            </w:r>
          </w:p>
          <w:p w14:paraId="68C45339" w14:textId="77777777" w:rsidR="005F14DF" w:rsidRPr="00C85A50" w:rsidRDefault="005F14DF" w:rsidP="00CE3C5B">
            <w:pPr>
              <w:spacing w:before="120" w:after="0" w:line="360" w:lineRule="auto"/>
              <w:rPr>
                <w:rFonts w:cs="Calibri"/>
                <w:b/>
                <w:sz w:val="20"/>
                <w:szCs w:val="20"/>
              </w:rPr>
            </w:pPr>
          </w:p>
          <w:p w14:paraId="4EB9B3A2" w14:textId="77777777" w:rsidR="005F14DF" w:rsidRPr="00C85A50" w:rsidRDefault="005F14DF" w:rsidP="00CE3C5B">
            <w:pPr>
              <w:spacing w:before="120" w:after="0" w:line="360" w:lineRule="auto"/>
              <w:rPr>
                <w:rFonts w:cs="Calibri"/>
                <w:b/>
                <w:sz w:val="20"/>
                <w:szCs w:val="20"/>
              </w:rPr>
            </w:pPr>
          </w:p>
          <w:p w14:paraId="452D2658" w14:textId="77777777" w:rsidR="005F14DF" w:rsidRPr="00C85A50" w:rsidRDefault="005F14DF" w:rsidP="00CE3C5B">
            <w:pPr>
              <w:spacing w:before="120" w:after="0" w:line="360" w:lineRule="auto"/>
              <w:rPr>
                <w:rFonts w:cs="Calibri"/>
                <w:b/>
                <w:sz w:val="20"/>
                <w:szCs w:val="20"/>
              </w:rPr>
            </w:pPr>
          </w:p>
          <w:p w14:paraId="7024C54C" w14:textId="77777777" w:rsidR="005F14DF" w:rsidRPr="00C85A50" w:rsidRDefault="005F14DF" w:rsidP="00CE3C5B">
            <w:pPr>
              <w:spacing w:before="120"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C85A50">
              <w:rPr>
                <w:rFonts w:cs="Calibri"/>
                <w:b/>
                <w:sz w:val="20"/>
                <w:szCs w:val="20"/>
              </w:rPr>
              <w:t>Podpis:</w:t>
            </w:r>
          </w:p>
        </w:tc>
      </w:tr>
    </w:tbl>
    <w:p w14:paraId="3E96A67C" w14:textId="77777777" w:rsidR="00547C05" w:rsidRPr="00C85A50" w:rsidRDefault="00547C05" w:rsidP="001468BC">
      <w:pPr>
        <w:spacing w:after="0" w:line="360" w:lineRule="auto"/>
        <w:rPr>
          <w:rFonts w:cs="Calibri"/>
        </w:rPr>
      </w:pPr>
    </w:p>
    <w:p w14:paraId="53B36571" w14:textId="44421D49" w:rsidR="00C52402" w:rsidRDefault="00C85A50" w:rsidP="00C85A50">
      <w:pPr>
        <w:spacing w:after="0"/>
        <w:ind w:left="1134" w:hanging="113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Poznámka:</w:t>
      </w:r>
      <w:r>
        <w:rPr>
          <w:rFonts w:cs="Calibri"/>
          <w:sz w:val="18"/>
          <w:szCs w:val="18"/>
        </w:rPr>
        <w:tab/>
      </w:r>
      <w:r w:rsidR="005F14DF" w:rsidRPr="00C85A50">
        <w:rPr>
          <w:rFonts w:cs="Calibri"/>
          <w:sz w:val="18"/>
          <w:szCs w:val="18"/>
        </w:rPr>
        <w:t>S</w:t>
      </w:r>
      <w:r w:rsidR="003A7234" w:rsidRPr="00C85A50">
        <w:rPr>
          <w:rFonts w:cs="Calibri"/>
          <w:sz w:val="18"/>
          <w:szCs w:val="18"/>
        </w:rPr>
        <w:t xml:space="preserve">tátní doktorská zkouška bude ukončena závěrečnou, tzv. profesní částí zkoušky v rámci veřejné rozpravy při obhajobě disertační práce (viz Studijní a zkušební řád VŠCHT Praha, čl. </w:t>
      </w:r>
      <w:r w:rsidR="004B1D8A">
        <w:rPr>
          <w:rFonts w:cs="Calibri"/>
          <w:sz w:val="18"/>
          <w:szCs w:val="18"/>
        </w:rPr>
        <w:t>38</w:t>
      </w:r>
      <w:r w:rsidR="00F071AC">
        <w:rPr>
          <w:rFonts w:cs="Calibri"/>
          <w:sz w:val="18"/>
          <w:szCs w:val="18"/>
        </w:rPr>
        <w:t>, odst. 4</w:t>
      </w:r>
      <w:r w:rsidR="003A7234" w:rsidRPr="00C85A50">
        <w:rPr>
          <w:rFonts w:cs="Calibri"/>
          <w:sz w:val="18"/>
          <w:szCs w:val="18"/>
        </w:rPr>
        <w:t>)</w:t>
      </w:r>
      <w:r w:rsidR="005F14DF" w:rsidRPr="00C85A50">
        <w:rPr>
          <w:rFonts w:cs="Calibri"/>
          <w:sz w:val="18"/>
          <w:szCs w:val="18"/>
        </w:rPr>
        <w:t>.</w:t>
      </w:r>
    </w:p>
    <w:p w14:paraId="244785F5" w14:textId="77777777" w:rsidR="00C52402" w:rsidRDefault="00C52402" w:rsidP="00C52402">
      <w:pPr>
        <w:rPr>
          <w:rFonts w:cs="Calibri"/>
          <w:sz w:val="18"/>
          <w:szCs w:val="18"/>
        </w:rPr>
      </w:pPr>
    </w:p>
    <w:p w14:paraId="66EABCAD" w14:textId="77777777" w:rsidR="003A7234" w:rsidRPr="00C52402" w:rsidRDefault="003A7234" w:rsidP="00C52402">
      <w:pPr>
        <w:jc w:val="right"/>
        <w:rPr>
          <w:rFonts w:cs="Calibri"/>
          <w:sz w:val="18"/>
          <w:szCs w:val="18"/>
        </w:rPr>
      </w:pPr>
    </w:p>
    <w:sectPr w:rsidR="003A7234" w:rsidRPr="00C52402" w:rsidSect="00C52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4" w:right="991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0861" w14:textId="77777777" w:rsidR="0024782E" w:rsidRDefault="0024782E" w:rsidP="005025E5">
      <w:pPr>
        <w:spacing w:after="0" w:line="240" w:lineRule="auto"/>
      </w:pPr>
      <w:r>
        <w:separator/>
      </w:r>
    </w:p>
  </w:endnote>
  <w:endnote w:type="continuationSeparator" w:id="0">
    <w:p w14:paraId="5C875244" w14:textId="77777777" w:rsidR="0024782E" w:rsidRDefault="0024782E" w:rsidP="0050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7CE2" w14:textId="77777777" w:rsidR="00212174" w:rsidRDefault="002121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B187" w14:textId="77777777" w:rsidR="00917416" w:rsidRPr="00917416" w:rsidRDefault="00917416" w:rsidP="00C52402">
    <w:pPr>
      <w:pStyle w:val="Zpat"/>
      <w:pBdr>
        <w:top w:val="single" w:sz="4" w:space="0" w:color="auto"/>
      </w:pBdr>
      <w:rPr>
        <w:i/>
        <w:sz w:val="18"/>
        <w:szCs w:val="18"/>
      </w:rPr>
    </w:pPr>
    <w:r w:rsidRPr="00F50578">
      <w:rPr>
        <w:i/>
        <w:sz w:val="18"/>
        <w:szCs w:val="18"/>
      </w:rPr>
      <w:t xml:space="preserve">Přihláška </w:t>
    </w:r>
    <w:r w:rsidR="00212174">
      <w:rPr>
        <w:i/>
        <w:sz w:val="18"/>
        <w:szCs w:val="18"/>
      </w:rPr>
      <w:t>k základní části SDZ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2825" w14:textId="77777777" w:rsidR="00212174" w:rsidRDefault="00212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2D49" w14:textId="77777777" w:rsidR="0024782E" w:rsidRDefault="0024782E" w:rsidP="005025E5">
      <w:pPr>
        <w:spacing w:after="0" w:line="240" w:lineRule="auto"/>
      </w:pPr>
      <w:r>
        <w:separator/>
      </w:r>
    </w:p>
  </w:footnote>
  <w:footnote w:type="continuationSeparator" w:id="0">
    <w:p w14:paraId="3A61003F" w14:textId="77777777" w:rsidR="0024782E" w:rsidRDefault="0024782E" w:rsidP="0050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AF58" w14:textId="77777777" w:rsidR="00212174" w:rsidRDefault="002121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7234" w14:textId="77777777" w:rsidR="00C52402" w:rsidRDefault="00C52402" w:rsidP="00C52402">
    <w:pPr>
      <w:pStyle w:val="Zhlav"/>
      <w:jc w:val="center"/>
      <w:rPr>
        <w:sz w:val="36"/>
        <w:szCs w:val="36"/>
      </w:rPr>
    </w:pPr>
  </w:p>
  <w:p w14:paraId="5E9F1A6B" w14:textId="77777777" w:rsidR="005025E5" w:rsidRPr="00C52402" w:rsidRDefault="00C52402" w:rsidP="00C52402">
    <w:pPr>
      <w:pStyle w:val="Zhlav"/>
      <w:jc w:val="center"/>
      <w:rPr>
        <w:sz w:val="36"/>
        <w:szCs w:val="36"/>
      </w:rPr>
    </w:pPr>
    <w:r>
      <w:rPr>
        <w:sz w:val="36"/>
        <w:szCs w:val="36"/>
      </w:rPr>
      <w:t>VYSOKÁ ŠKOLA CHEMICKO-TECHNOLOGICKÁ V PRAZE</w:t>
    </w:r>
  </w:p>
  <w:p w14:paraId="18C5596F" w14:textId="77777777" w:rsidR="005025E5" w:rsidRDefault="005025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77C0" w14:textId="77777777" w:rsidR="00212174" w:rsidRDefault="002121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BC"/>
    <w:rsid w:val="000A4F9F"/>
    <w:rsid w:val="000E289F"/>
    <w:rsid w:val="001468BC"/>
    <w:rsid w:val="00186998"/>
    <w:rsid w:val="001A345B"/>
    <w:rsid w:val="001A664A"/>
    <w:rsid w:val="00212174"/>
    <w:rsid w:val="0024782E"/>
    <w:rsid w:val="0029065A"/>
    <w:rsid w:val="003A7234"/>
    <w:rsid w:val="004071CC"/>
    <w:rsid w:val="004B1D8A"/>
    <w:rsid w:val="005025E5"/>
    <w:rsid w:val="00547C05"/>
    <w:rsid w:val="005C659B"/>
    <w:rsid w:val="005F14DF"/>
    <w:rsid w:val="006069A7"/>
    <w:rsid w:val="007D55CE"/>
    <w:rsid w:val="00806A57"/>
    <w:rsid w:val="00826ACB"/>
    <w:rsid w:val="008867FB"/>
    <w:rsid w:val="008F4655"/>
    <w:rsid w:val="00917416"/>
    <w:rsid w:val="009D42A3"/>
    <w:rsid w:val="009E2952"/>
    <w:rsid w:val="00B91AED"/>
    <w:rsid w:val="00C01352"/>
    <w:rsid w:val="00C52402"/>
    <w:rsid w:val="00C85A50"/>
    <w:rsid w:val="00CE3C5B"/>
    <w:rsid w:val="00D314A3"/>
    <w:rsid w:val="00DA786C"/>
    <w:rsid w:val="00EC42B2"/>
    <w:rsid w:val="00F071AC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2F2D"/>
  <w15:chartTrackingRefBased/>
  <w15:docId w15:val="{BA621E11-2EF0-4628-A7E7-64287F5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6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SimSun" w:hAnsi="Times New Roman"/>
      <w:b/>
      <w:bCs/>
      <w:spacing w:val="40"/>
      <w:sz w:val="40"/>
      <w:szCs w:val="4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SimSun" w:hAnsi="Arial" w:cs="Arial"/>
      <w:b/>
      <w:bCs/>
      <w:sz w:val="36"/>
      <w:szCs w:val="3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BC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1468BC"/>
    <w:rPr>
      <w:rFonts w:ascii="Times New Roman" w:eastAsia="SimSun" w:hAnsi="Times New Roman" w:cs="Times New Roman"/>
      <w:b/>
      <w:bCs/>
      <w:spacing w:val="40"/>
      <w:sz w:val="40"/>
      <w:szCs w:val="40"/>
      <w:lang w:eastAsia="zh-CN"/>
    </w:rPr>
  </w:style>
  <w:style w:type="character" w:customStyle="1" w:styleId="Nadpis2Char">
    <w:name w:val="Nadpis 2 Char"/>
    <w:link w:val="Nadpis2"/>
    <w:uiPriority w:val="99"/>
    <w:rsid w:val="001468BC"/>
    <w:rPr>
      <w:rFonts w:ascii="Arial" w:eastAsia="SimSun" w:hAnsi="Arial" w:cs="Arial"/>
      <w:b/>
      <w:bCs/>
      <w:sz w:val="36"/>
      <w:szCs w:val="36"/>
      <w:lang w:eastAsia="zh-CN"/>
    </w:rPr>
  </w:style>
  <w:style w:type="table" w:styleId="Mkatabulky">
    <w:name w:val="Table Grid"/>
    <w:basedOn w:val="Normlntabulka"/>
    <w:uiPriority w:val="59"/>
    <w:rsid w:val="0014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5E5"/>
  </w:style>
  <w:style w:type="paragraph" w:styleId="Zpat">
    <w:name w:val="footer"/>
    <w:basedOn w:val="Normln"/>
    <w:link w:val="ZpatChar"/>
    <w:uiPriority w:val="99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5E5"/>
  </w:style>
  <w:style w:type="paragraph" w:styleId="Textbubliny">
    <w:name w:val="Balloon Text"/>
    <w:basedOn w:val="Normln"/>
    <w:link w:val="TextbublinyChar"/>
    <w:uiPriority w:val="99"/>
    <w:semiHidden/>
    <w:unhideWhenUsed/>
    <w:rsid w:val="0050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VŠCHT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Pospisil Milan</dc:creator>
  <cp:keywords/>
  <cp:lastModifiedBy>Sritrova Katerina</cp:lastModifiedBy>
  <cp:revision>2</cp:revision>
  <cp:lastPrinted>2010-09-17T10:55:00Z</cp:lastPrinted>
  <dcterms:created xsi:type="dcterms:W3CDTF">2023-10-06T11:15:00Z</dcterms:created>
  <dcterms:modified xsi:type="dcterms:W3CDTF">2023-10-06T11:15:00Z</dcterms:modified>
</cp:coreProperties>
</file>